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B" w:rsidRDefault="00F9137B" w:rsidP="00F9137B">
      <w:pPr>
        <w:pStyle w:val="a3"/>
        <w:spacing w:before="67"/>
        <w:ind w:left="659" w:right="671"/>
        <w:jc w:val="center"/>
      </w:pPr>
      <w:r>
        <w:t>Муниципальное автономное дошкольное образовательное учреждение</w:t>
      </w:r>
    </w:p>
    <w:p w:rsidR="00F9137B" w:rsidRDefault="00F9137B" w:rsidP="00F9137B">
      <w:pPr>
        <w:pStyle w:val="a3"/>
        <w:ind w:left="1566" w:right="1572"/>
        <w:jc w:val="center"/>
      </w:pPr>
      <w:r>
        <w:t>«Детский сад комбинированного вида №21 «Ивушка» города Губкина Белгородской области</w:t>
      </w:r>
    </w:p>
    <w:p w:rsidR="009D0FDE" w:rsidRDefault="009D0FDE">
      <w:pPr>
        <w:pStyle w:val="a3"/>
        <w:ind w:left="0"/>
        <w:rPr>
          <w:sz w:val="30"/>
        </w:rPr>
      </w:pPr>
    </w:p>
    <w:p w:rsidR="009D0FDE" w:rsidRDefault="00F9137B">
      <w:pPr>
        <w:pStyle w:val="Heading1"/>
        <w:spacing w:before="212" w:line="240" w:lineRule="auto"/>
        <w:ind w:left="609" w:right="615"/>
        <w:jc w:val="center"/>
      </w:pPr>
      <w:r>
        <w:rPr>
          <w:w w:val="105"/>
        </w:rPr>
        <w:t>ОБЪЕКТЫ СПОРТА</w:t>
      </w:r>
    </w:p>
    <w:p w:rsidR="009D0FDE" w:rsidRDefault="009D0FDE">
      <w:pPr>
        <w:pStyle w:val="a3"/>
        <w:spacing w:before="6"/>
        <w:ind w:left="0"/>
        <w:rPr>
          <w:b/>
          <w:i/>
          <w:sz w:val="23"/>
        </w:rPr>
      </w:pPr>
    </w:p>
    <w:p w:rsidR="009D0FDE" w:rsidRDefault="00F9137B">
      <w:pPr>
        <w:pStyle w:val="a3"/>
        <w:ind w:left="100" w:right="107" w:firstLine="424"/>
        <w:jc w:val="both"/>
      </w:pPr>
      <w:r>
        <w:t>Для непосредственно–образовательной деятельности по физической культуре и организации оздоровительной работы с детьми, оказания образовательных услуг по физическому развитию, образовательное учреждение</w:t>
      </w:r>
      <w:r w:rsidR="00CB60C6">
        <w:t xml:space="preserve"> оборудовано: спортивным залом</w:t>
      </w:r>
      <w:proofErr w:type="gramStart"/>
      <w:r w:rsidR="00CB60C6">
        <w:t xml:space="preserve"> </w:t>
      </w:r>
      <w:r>
        <w:t>,</w:t>
      </w:r>
      <w:proofErr w:type="gramEnd"/>
      <w:r>
        <w:t xml:space="preserve"> спортивной площадкой.</w:t>
      </w:r>
    </w:p>
    <w:p w:rsidR="00CB60C6" w:rsidRDefault="00CB60C6">
      <w:pPr>
        <w:spacing w:before="4" w:after="4"/>
        <w:ind w:left="1530"/>
        <w:jc w:val="both"/>
        <w:rPr>
          <w:b/>
          <w:i/>
          <w:sz w:val="24"/>
        </w:rPr>
      </w:pPr>
    </w:p>
    <w:p w:rsidR="009D0FDE" w:rsidRDefault="00F9137B">
      <w:pPr>
        <w:spacing w:before="4" w:after="4"/>
        <w:ind w:left="1530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Предметно</w:t>
      </w:r>
      <w:r>
        <w:rPr>
          <w:b/>
          <w:sz w:val="24"/>
        </w:rPr>
        <w:t>-</w:t>
      </w:r>
      <w:r>
        <w:rPr>
          <w:b/>
          <w:i/>
          <w:sz w:val="24"/>
        </w:rPr>
        <w:t>пространственная среда по физической культуре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2"/>
        <w:gridCol w:w="1839"/>
      </w:tblGrid>
      <w:tr w:rsidR="009D0FDE">
        <w:trPr>
          <w:trHeight w:val="571"/>
        </w:trPr>
        <w:tc>
          <w:tcPr>
            <w:tcW w:w="7322" w:type="dxa"/>
          </w:tcPr>
          <w:p w:rsidR="009D0FDE" w:rsidRDefault="009D0F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ind w:left="587" w:right="87" w:hanging="4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по факту</w:t>
            </w:r>
          </w:p>
        </w:tc>
      </w:tr>
      <w:tr w:rsidR="009D0FDE">
        <w:trPr>
          <w:trHeight w:val="37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Балансиры разного типа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277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Гимнастическая палка (мягкие кожаные колбаски)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line="258" w:lineRule="exact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Доска наклонная</w:t>
            </w:r>
          </w:p>
        </w:tc>
        <w:tc>
          <w:tcPr>
            <w:tcW w:w="1839" w:type="dxa"/>
          </w:tcPr>
          <w:p w:rsidR="009D0FDE" w:rsidRDefault="00CB60C6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Доска с ребристой поверхностью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Дуга большая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Дуга малая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Канат для </w:t>
            </w:r>
            <w:proofErr w:type="spellStart"/>
            <w:r>
              <w:rPr>
                <w:sz w:val="24"/>
              </w:rPr>
              <w:t>перетягивания</w:t>
            </w:r>
            <w:proofErr w:type="spellEnd"/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Коврик массажный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 настольный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Кольцо плоское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Куб деревянный малый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Кубы для ОФП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Лента короткая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 гимнастический складной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Мяч баскетбольный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Мяч утяжеленный (набивной)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Мяч футбольный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Набор мячей (разного размера, резина)</w:t>
            </w:r>
          </w:p>
        </w:tc>
        <w:tc>
          <w:tcPr>
            <w:tcW w:w="1839" w:type="dxa"/>
          </w:tcPr>
          <w:p w:rsidR="009D0FDE" w:rsidRDefault="00CB60C6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Набор разноцветных кеглей с мячом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0FDE">
        <w:trPr>
          <w:trHeight w:val="847"/>
        </w:trPr>
        <w:tc>
          <w:tcPr>
            <w:tcW w:w="7322" w:type="dxa"/>
          </w:tcPr>
          <w:p w:rsidR="009D0FDE" w:rsidRDefault="00F9137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спортивных принадлежностей - кольцо малое (10-12 см), лента короткая (50-60 см), палка гимнастическая короткая (80 см), мяч средний</w:t>
            </w:r>
          </w:p>
        </w:tc>
        <w:tc>
          <w:tcPr>
            <w:tcW w:w="1839" w:type="dxa"/>
          </w:tcPr>
          <w:p w:rsidR="009D0FDE" w:rsidRDefault="009D0FDE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9D0FDE" w:rsidRDefault="00F9137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Настенная лесенка (шведская стенка)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Обруч (малого диаметра)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Портативное табло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Прыгающий мяч с ручкой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Секундомер механический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Скакалка детская</w:t>
            </w:r>
          </w:p>
        </w:tc>
        <w:tc>
          <w:tcPr>
            <w:tcW w:w="1839" w:type="dxa"/>
          </w:tcPr>
          <w:p w:rsidR="009D0FDE" w:rsidRDefault="00CB60C6">
            <w:pPr>
              <w:pStyle w:val="TableParagraph"/>
              <w:spacing w:before="11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D0FDE">
        <w:trPr>
          <w:trHeight w:val="314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Скамейка гимнастическая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Стенка гимнастическая деревянная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FDE">
        <w:trPr>
          <w:trHeight w:val="313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Султанчики для упражнений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D0FDE">
        <w:trPr>
          <w:trHeight w:val="316"/>
        </w:trPr>
        <w:tc>
          <w:tcPr>
            <w:tcW w:w="7322" w:type="dxa"/>
          </w:tcPr>
          <w:p w:rsidR="009D0FDE" w:rsidRDefault="00F91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Флажки разноцветные (атласные)</w:t>
            </w:r>
          </w:p>
        </w:tc>
        <w:tc>
          <w:tcPr>
            <w:tcW w:w="1839" w:type="dxa"/>
          </w:tcPr>
          <w:p w:rsidR="009D0FDE" w:rsidRDefault="00F9137B">
            <w:pPr>
              <w:pStyle w:val="TableParagraph"/>
              <w:spacing w:before="11"/>
              <w:ind w:left="778" w:right="7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D0FDE" w:rsidRDefault="009D0FDE">
      <w:pPr>
        <w:jc w:val="center"/>
        <w:rPr>
          <w:sz w:val="24"/>
        </w:rPr>
        <w:sectPr w:rsidR="009D0FDE">
          <w:type w:val="continuous"/>
          <w:pgSz w:w="11910" w:h="16840"/>
          <w:pgMar w:top="760" w:right="740" w:bottom="280" w:left="1460" w:header="720" w:footer="720" w:gutter="0"/>
          <w:cols w:space="720"/>
        </w:sectPr>
      </w:pPr>
    </w:p>
    <w:p w:rsidR="009D0FDE" w:rsidRDefault="00F9137B">
      <w:pPr>
        <w:pStyle w:val="Heading1"/>
        <w:numPr>
          <w:ilvl w:val="0"/>
          <w:numId w:val="7"/>
        </w:numPr>
        <w:tabs>
          <w:tab w:val="left" w:pos="281"/>
        </w:tabs>
        <w:spacing w:before="69" w:line="321" w:lineRule="exact"/>
        <w:ind w:right="6414" w:hanging="381"/>
        <w:jc w:val="right"/>
      </w:pPr>
      <w:r>
        <w:lastRenderedPageBreak/>
        <w:t>Спортивная</w:t>
      </w:r>
      <w:r>
        <w:rPr>
          <w:spacing w:val="34"/>
        </w:rPr>
        <w:t xml:space="preserve"> </w:t>
      </w:r>
      <w:r>
        <w:t>площадка</w:t>
      </w:r>
    </w:p>
    <w:p w:rsidR="009D0FDE" w:rsidRDefault="00CB60C6" w:rsidP="00CB60C6">
      <w:pPr>
        <w:pStyle w:val="a4"/>
        <w:numPr>
          <w:ilvl w:val="1"/>
          <w:numId w:val="7"/>
        </w:numPr>
        <w:tabs>
          <w:tab w:val="left" w:pos="359"/>
          <w:tab w:val="left" w:pos="360"/>
        </w:tabs>
        <w:spacing w:line="321" w:lineRule="exact"/>
        <w:ind w:right="6427" w:hanging="394"/>
        <w:rPr>
          <w:sz w:val="28"/>
        </w:rPr>
      </w:pPr>
      <w:r>
        <w:rPr>
          <w:sz w:val="28"/>
        </w:rPr>
        <w:t>лабиринт</w:t>
      </w:r>
    </w:p>
    <w:p w:rsidR="009D0FDE" w:rsidRDefault="00F9137B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яма для прыжков в</w:t>
      </w:r>
      <w:r>
        <w:rPr>
          <w:spacing w:val="-9"/>
          <w:sz w:val="28"/>
        </w:rPr>
        <w:t xml:space="preserve"> </w:t>
      </w:r>
      <w:r>
        <w:rPr>
          <w:sz w:val="28"/>
        </w:rPr>
        <w:t>длину</w:t>
      </w:r>
    </w:p>
    <w:p w:rsidR="009D0FDE" w:rsidRDefault="00F9137B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беговая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дорожка</w:t>
      </w:r>
    </w:p>
    <w:p w:rsidR="009D0FDE" w:rsidRDefault="00F9137B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right="112"/>
        <w:rPr>
          <w:sz w:val="28"/>
        </w:rPr>
      </w:pPr>
      <w:r>
        <w:rPr>
          <w:sz w:val="28"/>
        </w:rPr>
        <w:t>нетрадиционное выносное оборудование (мешочки, бутылки с песком, гири, метелочки,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веревочки).</w:t>
      </w:r>
    </w:p>
    <w:p w:rsidR="00CB60C6" w:rsidRDefault="00CB60C6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right="112"/>
        <w:rPr>
          <w:sz w:val="28"/>
        </w:rPr>
      </w:pPr>
      <w:r>
        <w:rPr>
          <w:sz w:val="28"/>
        </w:rPr>
        <w:t>спортивный комплекс</w:t>
      </w:r>
    </w:p>
    <w:p w:rsidR="009D0FDE" w:rsidRDefault="00F9137B">
      <w:pPr>
        <w:pStyle w:val="Heading1"/>
        <w:spacing w:before="10" w:line="640" w:lineRule="atLeast"/>
        <w:ind w:left="527" w:right="1208" w:firstLine="1408"/>
        <w:jc w:val="left"/>
      </w:pPr>
      <w:r>
        <w:rPr>
          <w:w w:val="105"/>
        </w:rPr>
        <w:t>ПРАВИЛА</w:t>
      </w:r>
      <w:r>
        <w:rPr>
          <w:spacing w:val="-3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32"/>
          <w:w w:val="105"/>
        </w:rPr>
        <w:t xml:space="preserve"> </w:t>
      </w:r>
      <w:r>
        <w:rPr>
          <w:w w:val="105"/>
        </w:rPr>
        <w:t>В</w:t>
      </w:r>
      <w:r>
        <w:rPr>
          <w:spacing w:val="-32"/>
          <w:w w:val="105"/>
        </w:rPr>
        <w:t xml:space="preserve"> </w:t>
      </w:r>
      <w:r>
        <w:rPr>
          <w:w w:val="105"/>
        </w:rPr>
        <w:t>СПОРТИВНОМ</w:t>
      </w:r>
      <w:r>
        <w:rPr>
          <w:spacing w:val="-31"/>
          <w:w w:val="105"/>
        </w:rPr>
        <w:t xml:space="preserve"> </w:t>
      </w:r>
      <w:r>
        <w:rPr>
          <w:w w:val="105"/>
        </w:rPr>
        <w:t>ЗАЛЕ НЕОБХОДИМО: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746"/>
        </w:tabs>
        <w:ind w:right="104" w:firstLine="0"/>
        <w:rPr>
          <w:sz w:val="28"/>
        </w:rPr>
      </w:pPr>
      <w:r>
        <w:rPr>
          <w:sz w:val="28"/>
        </w:rPr>
        <w:t>Выполнять основные виды движения только на специальном спортивном оборудовании.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742"/>
        </w:tabs>
        <w:spacing w:line="321" w:lineRule="exact"/>
        <w:ind w:left="741" w:hanging="282"/>
        <w:rPr>
          <w:sz w:val="28"/>
        </w:rPr>
      </w:pPr>
      <w:r>
        <w:rPr>
          <w:sz w:val="28"/>
        </w:rPr>
        <w:t>При выполнении основных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движений:</w:t>
      </w:r>
    </w:p>
    <w:p w:rsidR="009D0FDE" w:rsidRDefault="00F9137B">
      <w:pPr>
        <w:pStyle w:val="a3"/>
        <w:spacing w:line="322" w:lineRule="exact"/>
      </w:pPr>
      <w:r>
        <w:t xml:space="preserve">а) бег - соблюдать дистанцию, не толкать впереди </w:t>
      </w:r>
      <w:proofErr w:type="gramStart"/>
      <w:r>
        <w:t>бегущего</w:t>
      </w:r>
      <w:proofErr w:type="gramEnd"/>
      <w:r>
        <w:t>;</w:t>
      </w:r>
    </w:p>
    <w:p w:rsidR="009D0FDE" w:rsidRDefault="00F9137B">
      <w:pPr>
        <w:pStyle w:val="a3"/>
      </w:pPr>
      <w:r>
        <w:t>б) метание - выполнять только по команде инструктора, убедившись, что на площадке никого</w:t>
      </w:r>
      <w:r>
        <w:rPr>
          <w:spacing w:val="-2"/>
        </w:rPr>
        <w:t xml:space="preserve"> </w:t>
      </w:r>
      <w:r>
        <w:t>нет;</w:t>
      </w:r>
    </w:p>
    <w:p w:rsidR="009D0FDE" w:rsidRDefault="00F9137B">
      <w:pPr>
        <w:pStyle w:val="a3"/>
      </w:pPr>
      <w:r>
        <w:t>в) ходьба по гимнастической скамейке - выполняется по два человека, соблюдая</w:t>
      </w:r>
      <w:r>
        <w:rPr>
          <w:spacing w:val="-4"/>
        </w:rPr>
        <w:t xml:space="preserve"> </w:t>
      </w:r>
      <w:r>
        <w:t>дистанцию;</w:t>
      </w:r>
    </w:p>
    <w:p w:rsidR="009D0FDE" w:rsidRDefault="00F9137B">
      <w:pPr>
        <w:pStyle w:val="a3"/>
        <w:spacing w:line="242" w:lineRule="auto"/>
      </w:pPr>
      <w:r>
        <w:t>г) лазание по гимнастической лестниц</w:t>
      </w:r>
      <w:proofErr w:type="gramStart"/>
      <w:r>
        <w:t>е-</w:t>
      </w:r>
      <w:proofErr w:type="gramEnd"/>
      <w:r>
        <w:t xml:space="preserve"> правильно выполнять захват рейки кистью (четыре пальца сверху, большой снизу) ;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940"/>
          <w:tab w:val="left" w:pos="941"/>
          <w:tab w:val="left" w:pos="2544"/>
          <w:tab w:val="left" w:pos="4267"/>
          <w:tab w:val="left" w:pos="4661"/>
          <w:tab w:val="left" w:pos="6362"/>
          <w:tab w:val="left" w:pos="8240"/>
        </w:tabs>
        <w:ind w:right="103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упражнения</w:t>
      </w:r>
      <w:r>
        <w:rPr>
          <w:sz w:val="28"/>
        </w:rPr>
        <w:tab/>
        <w:t>с</w:t>
      </w:r>
      <w:r>
        <w:rPr>
          <w:sz w:val="28"/>
        </w:rPr>
        <w:tab/>
        <w:t>предметами</w:t>
      </w:r>
      <w:r>
        <w:rPr>
          <w:sz w:val="28"/>
        </w:rPr>
        <w:tab/>
        <w:t>внимательно,</w:t>
      </w:r>
      <w:r>
        <w:rPr>
          <w:sz w:val="28"/>
        </w:rPr>
        <w:tab/>
      </w:r>
      <w:r>
        <w:rPr>
          <w:spacing w:val="-3"/>
          <w:sz w:val="28"/>
        </w:rPr>
        <w:t xml:space="preserve">осторожно,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дистанцию.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763"/>
        </w:tabs>
        <w:ind w:right="104" w:firstLine="0"/>
        <w:rPr>
          <w:sz w:val="28"/>
        </w:rPr>
      </w:pPr>
      <w:r>
        <w:rPr>
          <w:sz w:val="28"/>
        </w:rPr>
        <w:t>В случае даже незначительного ранения, ушиба, немедленно обратиться к воспитателю 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инструктору.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756"/>
        </w:tabs>
        <w:ind w:right="107" w:firstLine="0"/>
        <w:rPr>
          <w:sz w:val="28"/>
        </w:rPr>
      </w:pPr>
      <w:r>
        <w:rPr>
          <w:sz w:val="28"/>
        </w:rPr>
        <w:t>Во время непредвиденной ситуации с одеждой или обувью дети должны выйти из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строя.</w:t>
      </w:r>
    </w:p>
    <w:p w:rsidR="009D0FDE" w:rsidRDefault="00F9137B">
      <w:pPr>
        <w:pStyle w:val="a4"/>
        <w:numPr>
          <w:ilvl w:val="0"/>
          <w:numId w:val="6"/>
        </w:numPr>
        <w:tabs>
          <w:tab w:val="left" w:pos="828"/>
        </w:tabs>
        <w:ind w:right="104" w:firstLine="0"/>
        <w:rPr>
          <w:sz w:val="28"/>
        </w:rPr>
      </w:pPr>
      <w:r>
        <w:rPr>
          <w:sz w:val="28"/>
        </w:rPr>
        <w:t>На спортивные занятия дети должны приходить в соответствующей форме и обуви на нескользкой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подошве.</w:t>
      </w:r>
    </w:p>
    <w:p w:rsidR="009D0FDE" w:rsidRDefault="009D0FDE">
      <w:pPr>
        <w:pStyle w:val="a3"/>
        <w:spacing w:before="9"/>
        <w:ind w:left="0"/>
        <w:rPr>
          <w:sz w:val="27"/>
        </w:rPr>
      </w:pPr>
    </w:p>
    <w:p w:rsidR="009D0FDE" w:rsidRDefault="00F9137B">
      <w:pPr>
        <w:pStyle w:val="Heading1"/>
        <w:spacing w:before="1" w:line="319" w:lineRule="exact"/>
        <w:jc w:val="left"/>
        <w:rPr>
          <w:i w:val="0"/>
        </w:rPr>
      </w:pPr>
      <w:r>
        <w:rPr>
          <w:w w:val="105"/>
        </w:rPr>
        <w:t>ЗАПРЕЩАЕТСЯ</w:t>
      </w:r>
      <w:r>
        <w:rPr>
          <w:i w:val="0"/>
          <w:w w:val="105"/>
        </w:rPr>
        <w:t>: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58"/>
        </w:tabs>
        <w:ind w:right="104" w:firstLine="0"/>
        <w:rPr>
          <w:sz w:val="28"/>
        </w:rPr>
      </w:pPr>
      <w:r>
        <w:rPr>
          <w:sz w:val="28"/>
        </w:rPr>
        <w:t>Заниматься с часами и браслетами на руках, серьгами в ушах и другими украшениями.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2"/>
        </w:tabs>
        <w:spacing w:line="322" w:lineRule="exact"/>
        <w:ind w:left="741" w:hanging="282"/>
        <w:rPr>
          <w:sz w:val="28"/>
        </w:rPr>
      </w:pPr>
      <w:r>
        <w:rPr>
          <w:sz w:val="28"/>
        </w:rPr>
        <w:t>Устанавливать и переносить снаряды в зале без разрешения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инструктора.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2"/>
        </w:tabs>
        <w:spacing w:line="322" w:lineRule="exact"/>
        <w:ind w:left="741" w:hanging="282"/>
        <w:rPr>
          <w:sz w:val="28"/>
        </w:rPr>
      </w:pPr>
      <w:r>
        <w:rPr>
          <w:sz w:val="28"/>
        </w:rPr>
        <w:t>Заниматься на снарядах без инструктора или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899"/>
          <w:tab w:val="left" w:pos="900"/>
          <w:tab w:val="left" w:pos="2092"/>
          <w:tab w:val="left" w:pos="3595"/>
          <w:tab w:val="left" w:pos="5057"/>
          <w:tab w:val="left" w:pos="6454"/>
          <w:tab w:val="left" w:pos="7510"/>
          <w:tab w:val="left" w:pos="8398"/>
          <w:tab w:val="left" w:pos="8897"/>
        </w:tabs>
        <w:ind w:right="103" w:firstLine="0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подножки,</w:t>
      </w:r>
      <w:r>
        <w:rPr>
          <w:sz w:val="28"/>
        </w:rPr>
        <w:tab/>
        <w:t>толкаться,</w:t>
      </w:r>
      <w:r>
        <w:rPr>
          <w:sz w:val="28"/>
        </w:rPr>
        <w:tab/>
        <w:t>отвлекать</w:t>
      </w:r>
      <w:r>
        <w:rPr>
          <w:sz w:val="28"/>
        </w:rPr>
        <w:tab/>
        <w:t>других</w:t>
      </w:r>
      <w:r>
        <w:rPr>
          <w:sz w:val="28"/>
        </w:rPr>
        <w:tab/>
        <w:t>ребят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4"/>
          <w:sz w:val="28"/>
        </w:rPr>
        <w:t xml:space="preserve">время </w:t>
      </w:r>
      <w:r>
        <w:rPr>
          <w:sz w:val="28"/>
        </w:rPr>
        <w:t>выполнения упражнения.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2"/>
        </w:tabs>
        <w:spacing w:line="322" w:lineRule="exact"/>
        <w:ind w:left="741" w:hanging="282"/>
        <w:rPr>
          <w:sz w:val="28"/>
        </w:rPr>
      </w:pPr>
      <w:r>
        <w:rPr>
          <w:sz w:val="28"/>
        </w:rPr>
        <w:t>Нельзя спрыгивать с гимнастической лестницы 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9"/>
        </w:tabs>
        <w:ind w:right="105" w:firstLine="0"/>
        <w:rPr>
          <w:sz w:val="28"/>
        </w:rPr>
      </w:pPr>
      <w:r>
        <w:rPr>
          <w:sz w:val="28"/>
        </w:rPr>
        <w:t>Весь день после урока физкультуры ходить в спортивной форме и обуви. Нужно переодеваться.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56"/>
        </w:tabs>
        <w:ind w:right="104" w:firstLine="0"/>
        <w:rPr>
          <w:sz w:val="28"/>
        </w:rPr>
      </w:pPr>
      <w:r>
        <w:rPr>
          <w:sz w:val="28"/>
        </w:rPr>
        <w:t>Запрещается подносить близко к глазам и размахивать гимнастическими палками.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2"/>
        </w:tabs>
        <w:spacing w:line="321" w:lineRule="exact"/>
        <w:ind w:left="741" w:hanging="282"/>
        <w:rPr>
          <w:sz w:val="28"/>
        </w:rPr>
      </w:pPr>
      <w:r>
        <w:rPr>
          <w:sz w:val="28"/>
        </w:rPr>
        <w:t>Запрещается брать в рот 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атрибуты.</w:t>
      </w:r>
    </w:p>
    <w:p w:rsidR="009D0FDE" w:rsidRDefault="00F9137B">
      <w:pPr>
        <w:pStyle w:val="a4"/>
        <w:numPr>
          <w:ilvl w:val="0"/>
          <w:numId w:val="5"/>
        </w:numPr>
        <w:tabs>
          <w:tab w:val="left" w:pos="742"/>
        </w:tabs>
        <w:ind w:left="741" w:hanging="282"/>
        <w:rPr>
          <w:sz w:val="28"/>
        </w:rPr>
      </w:pPr>
      <w:r>
        <w:rPr>
          <w:sz w:val="28"/>
        </w:rPr>
        <w:t>Запрещается приходить в спортивный зал с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игрушками.</w:t>
      </w:r>
    </w:p>
    <w:p w:rsidR="009D0FDE" w:rsidRDefault="009D0FDE">
      <w:pPr>
        <w:rPr>
          <w:sz w:val="28"/>
        </w:rPr>
        <w:sectPr w:rsidR="009D0FDE">
          <w:pgSz w:w="11910" w:h="16840"/>
          <w:pgMar w:top="760" w:right="740" w:bottom="280" w:left="1460" w:header="720" w:footer="720" w:gutter="0"/>
          <w:cols w:space="720"/>
        </w:sectPr>
      </w:pPr>
    </w:p>
    <w:p w:rsidR="009D0FDE" w:rsidRDefault="00F9137B">
      <w:pPr>
        <w:pStyle w:val="Heading1"/>
        <w:spacing w:before="73"/>
      </w:pPr>
      <w:r>
        <w:lastRenderedPageBreak/>
        <w:t>Правила поведения на спортивной площадке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768"/>
        </w:tabs>
        <w:ind w:right="104" w:firstLine="0"/>
        <w:jc w:val="both"/>
        <w:rPr>
          <w:sz w:val="28"/>
        </w:rPr>
      </w:pPr>
      <w:r>
        <w:rPr>
          <w:sz w:val="28"/>
        </w:rPr>
        <w:t>воспитанники приходят на спортивную площадку на занятия или соревнования в специальной спортивной одежде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обуви;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734"/>
        </w:tabs>
        <w:ind w:right="107" w:firstLine="0"/>
        <w:jc w:val="both"/>
        <w:rPr>
          <w:sz w:val="28"/>
        </w:rPr>
      </w:pPr>
      <w:r>
        <w:rPr>
          <w:sz w:val="28"/>
        </w:rPr>
        <w:t>воспитанники строго соблюдают инструкции и правила выполнения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624"/>
        </w:tabs>
        <w:spacing w:line="321" w:lineRule="exact"/>
        <w:ind w:left="623" w:hanging="164"/>
        <w:jc w:val="both"/>
        <w:rPr>
          <w:sz w:val="28"/>
        </w:rPr>
      </w:pPr>
      <w:r>
        <w:rPr>
          <w:sz w:val="28"/>
        </w:rPr>
        <w:t>запрещается громко кричать, шуметь, толкаться.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694"/>
        </w:tabs>
        <w:ind w:right="104" w:firstLine="0"/>
        <w:jc w:val="both"/>
        <w:rPr>
          <w:sz w:val="28"/>
        </w:rPr>
      </w:pPr>
      <w:r>
        <w:rPr>
          <w:sz w:val="28"/>
        </w:rPr>
        <w:t>занятия на спортивной площадке проводит инструктор по физической культуре 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воспитателем.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634"/>
        </w:tabs>
        <w:ind w:right="103" w:firstLine="0"/>
        <w:jc w:val="both"/>
        <w:rPr>
          <w:sz w:val="28"/>
        </w:rPr>
      </w:pPr>
      <w:r>
        <w:rPr>
          <w:sz w:val="28"/>
        </w:rPr>
        <w:t>с правилами поведения на спортивной площадке воспитанников знакомит инструктор по физической культуре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воспитатель.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672"/>
        </w:tabs>
        <w:ind w:right="102" w:firstLine="0"/>
        <w:jc w:val="both"/>
        <w:rPr>
          <w:sz w:val="28"/>
        </w:rPr>
      </w:pPr>
      <w:r>
        <w:rPr>
          <w:sz w:val="28"/>
        </w:rPr>
        <w:t>при проведении на спортивной площадке соревнований и праздников с участием детей нескольких групп ответственность за проведение мероприятий возлагается заведующим ДОУ на инструктора по физической культуре (или на одного из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воспитателей).</w:t>
      </w:r>
    </w:p>
    <w:p w:rsidR="009D0FDE" w:rsidRDefault="00F9137B">
      <w:pPr>
        <w:pStyle w:val="a4"/>
        <w:numPr>
          <w:ilvl w:val="0"/>
          <w:numId w:val="4"/>
        </w:numPr>
        <w:tabs>
          <w:tab w:val="left" w:pos="785"/>
        </w:tabs>
        <w:ind w:right="102" w:firstLine="0"/>
        <w:jc w:val="both"/>
        <w:rPr>
          <w:sz w:val="28"/>
        </w:rPr>
      </w:pPr>
      <w:r>
        <w:rPr>
          <w:sz w:val="28"/>
        </w:rPr>
        <w:t>правила поведения воспитанников на прогулке (в том числе на спортивной площадке) установлены правилами внутреннего распорядка воспитанников.</w:t>
      </w:r>
    </w:p>
    <w:p w:rsidR="009D0FDE" w:rsidRDefault="009D0FDE">
      <w:pPr>
        <w:pStyle w:val="a3"/>
        <w:spacing w:before="4"/>
        <w:ind w:left="0"/>
      </w:pPr>
    </w:p>
    <w:p w:rsidR="009D0FDE" w:rsidRDefault="00F9137B">
      <w:pPr>
        <w:pStyle w:val="Heading1"/>
        <w:spacing w:line="319" w:lineRule="exact"/>
      </w:pPr>
      <w:r>
        <w:t>Техника безопасности на занятиях по спортивным играм</w:t>
      </w:r>
    </w:p>
    <w:p w:rsidR="009D0FDE" w:rsidRDefault="00F9137B">
      <w:pPr>
        <w:pStyle w:val="a4"/>
        <w:numPr>
          <w:ilvl w:val="0"/>
          <w:numId w:val="3"/>
        </w:numPr>
        <w:tabs>
          <w:tab w:val="left" w:pos="673"/>
        </w:tabs>
        <w:ind w:right="113" w:firstLine="0"/>
        <w:jc w:val="both"/>
        <w:rPr>
          <w:sz w:val="28"/>
        </w:rPr>
      </w:pPr>
      <w:r>
        <w:rPr>
          <w:sz w:val="28"/>
        </w:rPr>
        <w:t>К занятиям по спортивным и подвижным играм допускаются лица, прошедшие медицинский осмотр и инструктаж по охране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:rsidR="009D0FDE" w:rsidRDefault="00F9137B">
      <w:pPr>
        <w:pStyle w:val="a4"/>
        <w:numPr>
          <w:ilvl w:val="0"/>
          <w:numId w:val="3"/>
        </w:numPr>
        <w:tabs>
          <w:tab w:val="left" w:pos="673"/>
        </w:tabs>
        <w:ind w:right="111" w:firstLine="0"/>
        <w:jc w:val="both"/>
        <w:rPr>
          <w:sz w:val="28"/>
        </w:rPr>
      </w:pPr>
      <w:r>
        <w:rPr>
          <w:sz w:val="28"/>
        </w:rPr>
        <w:t>При проведении занятий должно соблюдаться расписание учебных занятий, установленные режимы занятий и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отдыха.</w:t>
      </w:r>
    </w:p>
    <w:p w:rsidR="009D0FDE" w:rsidRDefault="00F9137B">
      <w:pPr>
        <w:pStyle w:val="a4"/>
        <w:numPr>
          <w:ilvl w:val="0"/>
          <w:numId w:val="3"/>
        </w:numPr>
        <w:tabs>
          <w:tab w:val="left" w:pos="673"/>
        </w:tabs>
        <w:ind w:right="113" w:firstLine="0"/>
        <w:jc w:val="both"/>
        <w:rPr>
          <w:sz w:val="28"/>
        </w:rPr>
      </w:pPr>
      <w:r>
        <w:rPr>
          <w:sz w:val="28"/>
        </w:rPr>
        <w:t>Проверить надежность установки и крепление стоек, и перекладин футбольных ворот, баскетбольных щитов и другого спортивного оборудования.</w:t>
      </w:r>
    </w:p>
    <w:p w:rsidR="009D0FDE" w:rsidRDefault="00F9137B">
      <w:pPr>
        <w:pStyle w:val="a4"/>
        <w:numPr>
          <w:ilvl w:val="0"/>
          <w:numId w:val="3"/>
        </w:numPr>
        <w:tabs>
          <w:tab w:val="left" w:pos="673"/>
        </w:tabs>
        <w:ind w:right="115" w:firstLine="0"/>
        <w:jc w:val="both"/>
        <w:rPr>
          <w:sz w:val="28"/>
        </w:rPr>
      </w:pPr>
      <w:r>
        <w:rPr>
          <w:sz w:val="28"/>
        </w:rPr>
        <w:t>Проверить состояние и отсутствие посторонних предметов на спортивной площадке.</w:t>
      </w:r>
    </w:p>
    <w:p w:rsidR="009D0FDE" w:rsidRDefault="00F9137B">
      <w:pPr>
        <w:pStyle w:val="Heading1"/>
        <w:spacing w:before="4"/>
      </w:pPr>
      <w:r>
        <w:t>Требования безопасности во время занятий</w:t>
      </w:r>
    </w:p>
    <w:p w:rsidR="009D0FDE" w:rsidRDefault="00F9137B">
      <w:pPr>
        <w:pStyle w:val="a4"/>
        <w:numPr>
          <w:ilvl w:val="0"/>
          <w:numId w:val="2"/>
        </w:numPr>
        <w:tabs>
          <w:tab w:val="left" w:pos="674"/>
        </w:tabs>
        <w:ind w:right="112" w:firstLine="0"/>
        <w:rPr>
          <w:sz w:val="26"/>
        </w:rPr>
      </w:pPr>
      <w:r>
        <w:rPr>
          <w:sz w:val="28"/>
        </w:rPr>
        <w:t>Занятия по спортивным и подвижным играм должны проводиться в спортивной одежде и спортивной обуви с нескользкой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подошвой.</w:t>
      </w:r>
    </w:p>
    <w:p w:rsidR="009D0FDE" w:rsidRDefault="00F9137B">
      <w:pPr>
        <w:pStyle w:val="a4"/>
        <w:numPr>
          <w:ilvl w:val="0"/>
          <w:numId w:val="2"/>
        </w:numPr>
        <w:tabs>
          <w:tab w:val="left" w:pos="673"/>
        </w:tabs>
        <w:spacing w:line="242" w:lineRule="auto"/>
        <w:ind w:right="113" w:firstLine="0"/>
        <w:rPr>
          <w:sz w:val="26"/>
        </w:rPr>
      </w:pPr>
      <w:r>
        <w:rPr>
          <w:sz w:val="28"/>
        </w:rPr>
        <w:t>Начинать игру, делать остановки в игре и заканчивать игру только по команде (сигналу) 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9D0FDE" w:rsidRDefault="00F9137B">
      <w:pPr>
        <w:pStyle w:val="a4"/>
        <w:numPr>
          <w:ilvl w:val="0"/>
          <w:numId w:val="2"/>
        </w:numPr>
        <w:tabs>
          <w:tab w:val="left" w:pos="673"/>
        </w:tabs>
        <w:ind w:right="112" w:firstLine="0"/>
        <w:rPr>
          <w:sz w:val="26"/>
        </w:rPr>
      </w:pPr>
      <w:r>
        <w:rPr>
          <w:sz w:val="28"/>
        </w:rPr>
        <w:t>Строго выполнять правила поведения подвижных и спортивных игр. 4.Избегать столкновений с игроками, толчков и ударов по рукам и ногам игроков.</w:t>
      </w:r>
    </w:p>
    <w:p w:rsidR="009D0FDE" w:rsidRDefault="00F9137B">
      <w:pPr>
        <w:pStyle w:val="a4"/>
        <w:numPr>
          <w:ilvl w:val="0"/>
          <w:numId w:val="1"/>
        </w:numPr>
        <w:tabs>
          <w:tab w:val="left" w:pos="673"/>
        </w:tabs>
        <w:ind w:right="114" w:firstLine="0"/>
        <w:rPr>
          <w:sz w:val="28"/>
        </w:rPr>
      </w:pPr>
      <w:r>
        <w:rPr>
          <w:sz w:val="28"/>
        </w:rPr>
        <w:t>При падении необходимо сгруппироваться во избежание получения травмы.</w:t>
      </w:r>
    </w:p>
    <w:p w:rsidR="009D0FDE" w:rsidRDefault="00F9137B">
      <w:pPr>
        <w:pStyle w:val="a4"/>
        <w:numPr>
          <w:ilvl w:val="0"/>
          <w:numId w:val="1"/>
        </w:numPr>
        <w:tabs>
          <w:tab w:val="left" w:pos="673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Внимательно слушать и выполнять все команды (сигналы) руководителя занятий.</w:t>
      </w:r>
    </w:p>
    <w:sectPr w:rsidR="009D0FDE" w:rsidSect="009D0FDE">
      <w:pgSz w:w="11910" w:h="16840"/>
      <w:pgMar w:top="76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4C7"/>
    <w:multiLevelType w:val="hybridMultilevel"/>
    <w:tmpl w:val="0CF8DF74"/>
    <w:lvl w:ilvl="0" w:tplc="0EA66D9A">
      <w:start w:val="2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127EAA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FC0BC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E0A4B2E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86BC434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3A04065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0F720BF2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7" w:tplc="A86247A6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3948E1C2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abstractNum w:abstractNumId="1">
    <w:nsid w:val="21213A2D"/>
    <w:multiLevelType w:val="hybridMultilevel"/>
    <w:tmpl w:val="3132A8B2"/>
    <w:lvl w:ilvl="0" w:tplc="231408F6">
      <w:start w:val="1"/>
      <w:numFmt w:val="decimal"/>
      <w:lvlText w:val="%1."/>
      <w:lvlJc w:val="left"/>
      <w:pPr>
        <w:ind w:left="4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4AA9AE">
      <w:numFmt w:val="bullet"/>
      <w:lvlText w:val="•"/>
      <w:lvlJc w:val="left"/>
      <w:pPr>
        <w:ind w:left="1384" w:hanging="286"/>
      </w:pPr>
      <w:rPr>
        <w:rFonts w:hint="default"/>
        <w:lang w:val="ru-RU" w:eastAsia="en-US" w:bidi="ar-SA"/>
      </w:rPr>
    </w:lvl>
    <w:lvl w:ilvl="2" w:tplc="02AE4152">
      <w:numFmt w:val="bullet"/>
      <w:lvlText w:val="•"/>
      <w:lvlJc w:val="left"/>
      <w:pPr>
        <w:ind w:left="2309" w:hanging="286"/>
      </w:pPr>
      <w:rPr>
        <w:rFonts w:hint="default"/>
        <w:lang w:val="ru-RU" w:eastAsia="en-US" w:bidi="ar-SA"/>
      </w:rPr>
    </w:lvl>
    <w:lvl w:ilvl="3" w:tplc="65586DFE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44C8FD3C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AF7814AC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73AAD2E4">
      <w:numFmt w:val="bullet"/>
      <w:lvlText w:val="•"/>
      <w:lvlJc w:val="left"/>
      <w:pPr>
        <w:ind w:left="6007" w:hanging="286"/>
      </w:pPr>
      <w:rPr>
        <w:rFonts w:hint="default"/>
        <w:lang w:val="ru-RU" w:eastAsia="en-US" w:bidi="ar-SA"/>
      </w:rPr>
    </w:lvl>
    <w:lvl w:ilvl="7" w:tplc="1346C402">
      <w:numFmt w:val="bullet"/>
      <w:lvlText w:val="•"/>
      <w:lvlJc w:val="left"/>
      <w:pPr>
        <w:ind w:left="6932" w:hanging="286"/>
      </w:pPr>
      <w:rPr>
        <w:rFonts w:hint="default"/>
        <w:lang w:val="ru-RU" w:eastAsia="en-US" w:bidi="ar-SA"/>
      </w:rPr>
    </w:lvl>
    <w:lvl w:ilvl="8" w:tplc="2318DB98">
      <w:numFmt w:val="bullet"/>
      <w:lvlText w:val="•"/>
      <w:lvlJc w:val="left"/>
      <w:pPr>
        <w:ind w:left="7857" w:hanging="286"/>
      </w:pPr>
      <w:rPr>
        <w:rFonts w:hint="default"/>
        <w:lang w:val="ru-RU" w:eastAsia="en-US" w:bidi="ar-SA"/>
      </w:rPr>
    </w:lvl>
  </w:abstractNum>
  <w:abstractNum w:abstractNumId="2">
    <w:nsid w:val="3D1E59F0"/>
    <w:multiLevelType w:val="hybridMultilevel"/>
    <w:tmpl w:val="10165DF2"/>
    <w:lvl w:ilvl="0" w:tplc="6E2CEED2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6"/>
        <w:szCs w:val="26"/>
        <w:lang w:val="ru-RU" w:eastAsia="en-US" w:bidi="ar-SA"/>
      </w:rPr>
    </w:lvl>
    <w:lvl w:ilvl="1" w:tplc="7AF23CE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4B64D11C">
      <w:numFmt w:val="bullet"/>
      <w:lvlText w:val="•"/>
      <w:lvlJc w:val="left"/>
      <w:pPr>
        <w:ind w:left="2309" w:hanging="213"/>
      </w:pPr>
      <w:rPr>
        <w:rFonts w:hint="default"/>
        <w:lang w:val="ru-RU" w:eastAsia="en-US" w:bidi="ar-SA"/>
      </w:rPr>
    </w:lvl>
    <w:lvl w:ilvl="3" w:tplc="9C98F58E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D7CC4A76">
      <w:numFmt w:val="bullet"/>
      <w:lvlText w:val="•"/>
      <w:lvlJc w:val="left"/>
      <w:pPr>
        <w:ind w:left="4158" w:hanging="213"/>
      </w:pPr>
      <w:rPr>
        <w:rFonts w:hint="default"/>
        <w:lang w:val="ru-RU" w:eastAsia="en-US" w:bidi="ar-SA"/>
      </w:rPr>
    </w:lvl>
    <w:lvl w:ilvl="5" w:tplc="240ADE16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9168AAD2">
      <w:numFmt w:val="bullet"/>
      <w:lvlText w:val="•"/>
      <w:lvlJc w:val="left"/>
      <w:pPr>
        <w:ind w:left="6007" w:hanging="213"/>
      </w:pPr>
      <w:rPr>
        <w:rFonts w:hint="default"/>
        <w:lang w:val="ru-RU" w:eastAsia="en-US" w:bidi="ar-SA"/>
      </w:rPr>
    </w:lvl>
    <w:lvl w:ilvl="7" w:tplc="AF84D49E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8" w:tplc="2E862F64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3">
    <w:nsid w:val="4F6F1924"/>
    <w:multiLevelType w:val="hybridMultilevel"/>
    <w:tmpl w:val="73DAF2B8"/>
    <w:lvl w:ilvl="0" w:tplc="0E10FD38">
      <w:numFmt w:val="bullet"/>
      <w:lvlText w:val="-"/>
      <w:lvlJc w:val="left"/>
      <w:pPr>
        <w:ind w:left="46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0456C">
      <w:numFmt w:val="bullet"/>
      <w:lvlText w:val="•"/>
      <w:lvlJc w:val="left"/>
      <w:pPr>
        <w:ind w:left="1384" w:hanging="308"/>
      </w:pPr>
      <w:rPr>
        <w:rFonts w:hint="default"/>
        <w:lang w:val="ru-RU" w:eastAsia="en-US" w:bidi="ar-SA"/>
      </w:rPr>
    </w:lvl>
    <w:lvl w:ilvl="2" w:tplc="C608D7C6">
      <w:numFmt w:val="bullet"/>
      <w:lvlText w:val="•"/>
      <w:lvlJc w:val="left"/>
      <w:pPr>
        <w:ind w:left="2309" w:hanging="308"/>
      </w:pPr>
      <w:rPr>
        <w:rFonts w:hint="default"/>
        <w:lang w:val="ru-RU" w:eastAsia="en-US" w:bidi="ar-SA"/>
      </w:rPr>
    </w:lvl>
    <w:lvl w:ilvl="3" w:tplc="8A069B34">
      <w:numFmt w:val="bullet"/>
      <w:lvlText w:val="•"/>
      <w:lvlJc w:val="left"/>
      <w:pPr>
        <w:ind w:left="3233" w:hanging="308"/>
      </w:pPr>
      <w:rPr>
        <w:rFonts w:hint="default"/>
        <w:lang w:val="ru-RU" w:eastAsia="en-US" w:bidi="ar-SA"/>
      </w:rPr>
    </w:lvl>
    <w:lvl w:ilvl="4" w:tplc="AEC2B78E">
      <w:numFmt w:val="bullet"/>
      <w:lvlText w:val="•"/>
      <w:lvlJc w:val="left"/>
      <w:pPr>
        <w:ind w:left="4158" w:hanging="308"/>
      </w:pPr>
      <w:rPr>
        <w:rFonts w:hint="default"/>
        <w:lang w:val="ru-RU" w:eastAsia="en-US" w:bidi="ar-SA"/>
      </w:rPr>
    </w:lvl>
    <w:lvl w:ilvl="5" w:tplc="3C6C506C">
      <w:numFmt w:val="bullet"/>
      <w:lvlText w:val="•"/>
      <w:lvlJc w:val="left"/>
      <w:pPr>
        <w:ind w:left="5083" w:hanging="308"/>
      </w:pPr>
      <w:rPr>
        <w:rFonts w:hint="default"/>
        <w:lang w:val="ru-RU" w:eastAsia="en-US" w:bidi="ar-SA"/>
      </w:rPr>
    </w:lvl>
    <w:lvl w:ilvl="6" w:tplc="CE402030">
      <w:numFmt w:val="bullet"/>
      <w:lvlText w:val="•"/>
      <w:lvlJc w:val="left"/>
      <w:pPr>
        <w:ind w:left="6007" w:hanging="308"/>
      </w:pPr>
      <w:rPr>
        <w:rFonts w:hint="default"/>
        <w:lang w:val="ru-RU" w:eastAsia="en-US" w:bidi="ar-SA"/>
      </w:rPr>
    </w:lvl>
    <w:lvl w:ilvl="7" w:tplc="37A292F0">
      <w:numFmt w:val="bullet"/>
      <w:lvlText w:val="•"/>
      <w:lvlJc w:val="left"/>
      <w:pPr>
        <w:ind w:left="6932" w:hanging="308"/>
      </w:pPr>
      <w:rPr>
        <w:rFonts w:hint="default"/>
        <w:lang w:val="ru-RU" w:eastAsia="en-US" w:bidi="ar-SA"/>
      </w:rPr>
    </w:lvl>
    <w:lvl w:ilvl="8" w:tplc="7C9CD9AA">
      <w:numFmt w:val="bullet"/>
      <w:lvlText w:val="•"/>
      <w:lvlJc w:val="left"/>
      <w:pPr>
        <w:ind w:left="7857" w:hanging="308"/>
      </w:pPr>
      <w:rPr>
        <w:rFonts w:hint="default"/>
        <w:lang w:val="ru-RU" w:eastAsia="en-US" w:bidi="ar-SA"/>
      </w:rPr>
    </w:lvl>
  </w:abstractNum>
  <w:abstractNum w:abstractNumId="4">
    <w:nsid w:val="57146D2F"/>
    <w:multiLevelType w:val="hybridMultilevel"/>
    <w:tmpl w:val="E31A1B6A"/>
    <w:lvl w:ilvl="0" w:tplc="071E61F0">
      <w:start w:val="1"/>
      <w:numFmt w:val="decimal"/>
      <w:lvlText w:val="%1."/>
      <w:lvlJc w:val="left"/>
      <w:pPr>
        <w:ind w:left="460" w:hanging="213"/>
        <w:jc w:val="left"/>
      </w:pPr>
      <w:rPr>
        <w:rFonts w:hint="default"/>
        <w:i/>
        <w:spacing w:val="-1"/>
        <w:w w:val="100"/>
        <w:lang w:val="ru-RU" w:eastAsia="en-US" w:bidi="ar-SA"/>
      </w:rPr>
    </w:lvl>
    <w:lvl w:ilvl="1" w:tplc="9CF02F9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A09AC49E">
      <w:numFmt w:val="bullet"/>
      <w:lvlText w:val="•"/>
      <w:lvlJc w:val="left"/>
      <w:pPr>
        <w:ind w:left="2309" w:hanging="213"/>
      </w:pPr>
      <w:rPr>
        <w:rFonts w:hint="default"/>
        <w:lang w:val="ru-RU" w:eastAsia="en-US" w:bidi="ar-SA"/>
      </w:rPr>
    </w:lvl>
    <w:lvl w:ilvl="3" w:tplc="8F0C5BDC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93A21744">
      <w:numFmt w:val="bullet"/>
      <w:lvlText w:val="•"/>
      <w:lvlJc w:val="left"/>
      <w:pPr>
        <w:ind w:left="4158" w:hanging="213"/>
      </w:pPr>
      <w:rPr>
        <w:rFonts w:hint="default"/>
        <w:lang w:val="ru-RU" w:eastAsia="en-US" w:bidi="ar-SA"/>
      </w:rPr>
    </w:lvl>
    <w:lvl w:ilvl="5" w:tplc="010EBDA8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5D96A616">
      <w:numFmt w:val="bullet"/>
      <w:lvlText w:val="•"/>
      <w:lvlJc w:val="left"/>
      <w:pPr>
        <w:ind w:left="6007" w:hanging="213"/>
      </w:pPr>
      <w:rPr>
        <w:rFonts w:hint="default"/>
        <w:lang w:val="ru-RU" w:eastAsia="en-US" w:bidi="ar-SA"/>
      </w:rPr>
    </w:lvl>
    <w:lvl w:ilvl="7" w:tplc="043A8CC8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8" w:tplc="6EE0FA1A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5">
    <w:nsid w:val="6C927D7D"/>
    <w:multiLevelType w:val="hybridMultilevel"/>
    <w:tmpl w:val="E5CEC3CA"/>
    <w:lvl w:ilvl="0" w:tplc="D108D904">
      <w:start w:val="5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722F1E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F68606A0">
      <w:numFmt w:val="bullet"/>
      <w:lvlText w:val="•"/>
      <w:lvlJc w:val="left"/>
      <w:pPr>
        <w:ind w:left="2309" w:hanging="213"/>
      </w:pPr>
      <w:rPr>
        <w:rFonts w:hint="default"/>
        <w:lang w:val="ru-RU" w:eastAsia="en-US" w:bidi="ar-SA"/>
      </w:rPr>
    </w:lvl>
    <w:lvl w:ilvl="3" w:tplc="80F8140A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42426020">
      <w:numFmt w:val="bullet"/>
      <w:lvlText w:val="•"/>
      <w:lvlJc w:val="left"/>
      <w:pPr>
        <w:ind w:left="4158" w:hanging="213"/>
      </w:pPr>
      <w:rPr>
        <w:rFonts w:hint="default"/>
        <w:lang w:val="ru-RU" w:eastAsia="en-US" w:bidi="ar-SA"/>
      </w:rPr>
    </w:lvl>
    <w:lvl w:ilvl="5" w:tplc="23E6A0F0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A9744AB2">
      <w:numFmt w:val="bullet"/>
      <w:lvlText w:val="•"/>
      <w:lvlJc w:val="left"/>
      <w:pPr>
        <w:ind w:left="6007" w:hanging="213"/>
      </w:pPr>
      <w:rPr>
        <w:rFonts w:hint="default"/>
        <w:lang w:val="ru-RU" w:eastAsia="en-US" w:bidi="ar-SA"/>
      </w:rPr>
    </w:lvl>
    <w:lvl w:ilvl="7" w:tplc="1F30FBF0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8" w:tplc="E188B21E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6">
    <w:nsid w:val="7BD562F6"/>
    <w:multiLevelType w:val="hybridMultilevel"/>
    <w:tmpl w:val="A6628038"/>
    <w:lvl w:ilvl="0" w:tplc="88B2B310">
      <w:start w:val="1"/>
      <w:numFmt w:val="decimal"/>
      <w:lvlText w:val="%1."/>
      <w:lvlJc w:val="left"/>
      <w:pPr>
        <w:ind w:left="460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088B52">
      <w:numFmt w:val="bullet"/>
      <w:lvlText w:val="•"/>
      <w:lvlJc w:val="left"/>
      <w:pPr>
        <w:ind w:left="1384" w:hanging="298"/>
      </w:pPr>
      <w:rPr>
        <w:rFonts w:hint="default"/>
        <w:lang w:val="ru-RU" w:eastAsia="en-US" w:bidi="ar-SA"/>
      </w:rPr>
    </w:lvl>
    <w:lvl w:ilvl="2" w:tplc="3558CB94">
      <w:numFmt w:val="bullet"/>
      <w:lvlText w:val="•"/>
      <w:lvlJc w:val="left"/>
      <w:pPr>
        <w:ind w:left="2309" w:hanging="298"/>
      </w:pPr>
      <w:rPr>
        <w:rFonts w:hint="default"/>
        <w:lang w:val="ru-RU" w:eastAsia="en-US" w:bidi="ar-SA"/>
      </w:rPr>
    </w:lvl>
    <w:lvl w:ilvl="3" w:tplc="9DEE2E18">
      <w:numFmt w:val="bullet"/>
      <w:lvlText w:val="•"/>
      <w:lvlJc w:val="left"/>
      <w:pPr>
        <w:ind w:left="3233" w:hanging="298"/>
      </w:pPr>
      <w:rPr>
        <w:rFonts w:hint="default"/>
        <w:lang w:val="ru-RU" w:eastAsia="en-US" w:bidi="ar-SA"/>
      </w:rPr>
    </w:lvl>
    <w:lvl w:ilvl="4" w:tplc="CD28F4F2">
      <w:numFmt w:val="bullet"/>
      <w:lvlText w:val="•"/>
      <w:lvlJc w:val="left"/>
      <w:pPr>
        <w:ind w:left="4158" w:hanging="298"/>
      </w:pPr>
      <w:rPr>
        <w:rFonts w:hint="default"/>
        <w:lang w:val="ru-RU" w:eastAsia="en-US" w:bidi="ar-SA"/>
      </w:rPr>
    </w:lvl>
    <w:lvl w:ilvl="5" w:tplc="92764D90">
      <w:numFmt w:val="bullet"/>
      <w:lvlText w:val="•"/>
      <w:lvlJc w:val="left"/>
      <w:pPr>
        <w:ind w:left="5083" w:hanging="298"/>
      </w:pPr>
      <w:rPr>
        <w:rFonts w:hint="default"/>
        <w:lang w:val="ru-RU" w:eastAsia="en-US" w:bidi="ar-SA"/>
      </w:rPr>
    </w:lvl>
    <w:lvl w:ilvl="6" w:tplc="FEDCF476">
      <w:numFmt w:val="bullet"/>
      <w:lvlText w:val="•"/>
      <w:lvlJc w:val="left"/>
      <w:pPr>
        <w:ind w:left="6007" w:hanging="298"/>
      </w:pPr>
      <w:rPr>
        <w:rFonts w:hint="default"/>
        <w:lang w:val="ru-RU" w:eastAsia="en-US" w:bidi="ar-SA"/>
      </w:rPr>
    </w:lvl>
    <w:lvl w:ilvl="7" w:tplc="D5B29254">
      <w:numFmt w:val="bullet"/>
      <w:lvlText w:val="•"/>
      <w:lvlJc w:val="left"/>
      <w:pPr>
        <w:ind w:left="6932" w:hanging="298"/>
      </w:pPr>
      <w:rPr>
        <w:rFonts w:hint="default"/>
        <w:lang w:val="ru-RU" w:eastAsia="en-US" w:bidi="ar-SA"/>
      </w:rPr>
    </w:lvl>
    <w:lvl w:ilvl="8" w:tplc="17800FBE">
      <w:numFmt w:val="bullet"/>
      <w:lvlText w:val="•"/>
      <w:lvlJc w:val="left"/>
      <w:pPr>
        <w:ind w:left="7857" w:hanging="29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0FDE"/>
    <w:rsid w:val="00211B85"/>
    <w:rsid w:val="008F6D69"/>
    <w:rsid w:val="009D0FDE"/>
    <w:rsid w:val="00AC121B"/>
    <w:rsid w:val="00CB60C6"/>
    <w:rsid w:val="00F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F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0FDE"/>
    <w:pPr>
      <w:ind w:left="4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0FDE"/>
    <w:pPr>
      <w:spacing w:line="318" w:lineRule="exact"/>
      <w:ind w:left="460"/>
      <w:jc w:val="both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D0FDE"/>
    <w:pPr>
      <w:ind w:left="460"/>
    </w:pPr>
  </w:style>
  <w:style w:type="paragraph" w:customStyle="1" w:styleId="TableParagraph">
    <w:name w:val="Table Paragraph"/>
    <w:basedOn w:val="a"/>
    <w:uiPriority w:val="1"/>
    <w:qFormat/>
    <w:rsid w:val="009D0FD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Musruk</dc:creator>
  <cp:lastModifiedBy>Пользователь Windows</cp:lastModifiedBy>
  <cp:revision>3</cp:revision>
  <dcterms:created xsi:type="dcterms:W3CDTF">2021-01-10T15:58:00Z</dcterms:created>
  <dcterms:modified xsi:type="dcterms:W3CDTF">2021-01-10T16:01:00Z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